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150D708" w14:textId="77777777" w:rsidR="000E53B7" w:rsidRDefault="0067212D">
      <w:pPr>
        <w:pStyle w:val="normal0"/>
      </w:pPr>
      <w:r>
        <w:rPr>
          <w:rFonts w:ascii="Georgia" w:eastAsia="Georgia" w:hAnsi="Georgia" w:cs="Georgia"/>
          <w:sz w:val="24"/>
          <w:szCs w:val="24"/>
        </w:rPr>
        <w:t>Name</w:t>
      </w:r>
      <w:proofErr w:type="gramStart"/>
      <w:r>
        <w:rPr>
          <w:rFonts w:ascii="Georgia" w:eastAsia="Georgia" w:hAnsi="Georgia" w:cs="Georgia"/>
          <w:sz w:val="24"/>
          <w:szCs w:val="24"/>
        </w:rPr>
        <w:t>:_</w:t>
      </w:r>
      <w:proofErr w:type="gramEnd"/>
      <w:r>
        <w:rPr>
          <w:rFonts w:ascii="Georgia" w:eastAsia="Georgia" w:hAnsi="Georgia" w:cs="Georgia"/>
          <w:sz w:val="24"/>
          <w:szCs w:val="24"/>
        </w:rPr>
        <w:t>_______________</w:t>
      </w:r>
      <w:r w:rsidR="00BB7A2A">
        <w:rPr>
          <w:rFonts w:ascii="Georgia" w:eastAsia="Georgia" w:hAnsi="Georgia" w:cs="Georgia"/>
          <w:sz w:val="24"/>
          <w:szCs w:val="24"/>
        </w:rPr>
        <w:t>_____</w:t>
      </w:r>
      <w:r>
        <w:rPr>
          <w:rFonts w:ascii="Georgia" w:eastAsia="Georgia" w:hAnsi="Georgia" w:cs="Georgia"/>
          <w:sz w:val="24"/>
          <w:szCs w:val="24"/>
        </w:rPr>
        <w:t>__________Date:___________________Class:__</w:t>
      </w:r>
      <w:r w:rsidR="00BB7A2A">
        <w:rPr>
          <w:rFonts w:ascii="Georgia" w:eastAsia="Georgia" w:hAnsi="Georgia" w:cs="Georgia"/>
          <w:sz w:val="24"/>
          <w:szCs w:val="24"/>
        </w:rPr>
        <w:t>____</w:t>
      </w:r>
      <w:r>
        <w:rPr>
          <w:rFonts w:ascii="Georgia" w:eastAsia="Georgia" w:hAnsi="Georgia" w:cs="Georgia"/>
          <w:sz w:val="24"/>
          <w:szCs w:val="24"/>
        </w:rPr>
        <w:t>_</w:t>
      </w:r>
    </w:p>
    <w:p w14:paraId="75563E4C" w14:textId="77777777" w:rsidR="000E53B7" w:rsidRDefault="000E53B7">
      <w:pPr>
        <w:pStyle w:val="normal0"/>
      </w:pPr>
    </w:p>
    <w:p w14:paraId="08A0D523" w14:textId="77777777" w:rsidR="000E53B7" w:rsidRDefault="0067212D">
      <w:pPr>
        <w:pStyle w:val="normal0"/>
        <w:jc w:val="center"/>
      </w:pPr>
      <w:r>
        <w:rPr>
          <w:rFonts w:ascii="Georgia" w:eastAsia="Georgia" w:hAnsi="Georgia" w:cs="Georgia"/>
          <w:sz w:val="24"/>
          <w:szCs w:val="24"/>
        </w:rPr>
        <w:t>Civil War Voices</w:t>
      </w:r>
    </w:p>
    <w:p w14:paraId="1D1D4601" w14:textId="77777777" w:rsidR="000E53B7" w:rsidRDefault="000E53B7">
      <w:pPr>
        <w:pStyle w:val="normal0"/>
        <w:jc w:val="center"/>
      </w:pPr>
    </w:p>
    <w:p w14:paraId="0713673D" w14:textId="77777777" w:rsidR="000E53B7" w:rsidRDefault="00BB7A2A">
      <w:pPr>
        <w:pStyle w:val="normal0"/>
      </w:pPr>
      <w:r>
        <w:rPr>
          <w:rFonts w:ascii="Georgia" w:eastAsia="Georgia" w:hAnsi="Georgia" w:cs="Georgia"/>
          <w:b/>
          <w:sz w:val="24"/>
          <w:szCs w:val="24"/>
        </w:rPr>
        <w:t xml:space="preserve">C.W.Vs. </w:t>
      </w:r>
      <w:r w:rsidR="0067212D">
        <w:rPr>
          <w:rFonts w:ascii="Georgia" w:eastAsia="Georgia" w:hAnsi="Georgia" w:cs="Georgia"/>
          <w:b/>
          <w:sz w:val="24"/>
          <w:szCs w:val="24"/>
        </w:rPr>
        <w:t xml:space="preserve">1:  </w:t>
      </w:r>
      <w:r w:rsidR="0067212D">
        <w:rPr>
          <w:rFonts w:ascii="Georgia" w:eastAsia="Georgia" w:hAnsi="Georgia" w:cs="Georgia"/>
          <w:b/>
          <w:i/>
          <w:sz w:val="24"/>
          <w:szCs w:val="24"/>
        </w:rPr>
        <w:t>from</w:t>
      </w:r>
      <w:r w:rsidR="0067212D">
        <w:rPr>
          <w:rFonts w:ascii="Georgia" w:eastAsia="Georgia" w:hAnsi="Georgia" w:cs="Georgia"/>
          <w:b/>
          <w:sz w:val="24"/>
          <w:szCs w:val="24"/>
        </w:rPr>
        <w:t xml:space="preserve"> “Mary Chesnut’s Civil War” by Mary Chesnut:  pages 496-498</w:t>
      </w:r>
    </w:p>
    <w:p w14:paraId="0E6C3E98" w14:textId="77777777" w:rsidR="000E53B7" w:rsidRDefault="0067212D">
      <w:pPr>
        <w:pStyle w:val="normal0"/>
      </w:pPr>
      <w:r>
        <w:rPr>
          <w:rFonts w:ascii="Georgia" w:eastAsia="Georgia" w:hAnsi="Georgia" w:cs="Georgia"/>
          <w:sz w:val="24"/>
          <w:szCs w:val="24"/>
        </w:rPr>
        <w:tab/>
      </w:r>
      <w:r>
        <w:rPr>
          <w:rFonts w:ascii="Georgia" w:eastAsia="Georgia" w:hAnsi="Georgia" w:cs="Georgia"/>
          <w:i/>
          <w:sz w:val="20"/>
          <w:szCs w:val="20"/>
        </w:rPr>
        <w:t>Mary Chesnut, who was both on the scene and privy to the actions and reactions of higher-ups in the Confederacy, started keeping a diary as the tension mounted in Charleston.  In these entries, she provides readers with a vivid picture of the chaos and excitement accompanying the dizzying events during the days leading up to the bombardment of Fort Sumter.</w:t>
      </w:r>
    </w:p>
    <w:p w14:paraId="69A9FFDE" w14:textId="77777777" w:rsidR="000E53B7" w:rsidRDefault="0067212D">
      <w:pPr>
        <w:pStyle w:val="normal0"/>
      </w:pPr>
      <w:r>
        <w:rPr>
          <w:rFonts w:ascii="Georgia" w:eastAsia="Georgia" w:hAnsi="Georgia" w:cs="Georgia"/>
          <w:sz w:val="24"/>
          <w:szCs w:val="24"/>
        </w:rPr>
        <w:t>1.  Briefly (2-3 sentences) summarize what you read.</w:t>
      </w:r>
    </w:p>
    <w:p w14:paraId="39C9DFC2" w14:textId="77777777" w:rsidR="000E53B7" w:rsidRDefault="000E53B7">
      <w:pPr>
        <w:pStyle w:val="normal0"/>
      </w:pPr>
    </w:p>
    <w:p w14:paraId="1099F5D6" w14:textId="77777777" w:rsidR="000E53B7" w:rsidRDefault="000E53B7">
      <w:pPr>
        <w:pStyle w:val="normal0"/>
      </w:pPr>
    </w:p>
    <w:p w14:paraId="7D78DCD8" w14:textId="77777777" w:rsidR="0067212D" w:rsidRDefault="0067212D">
      <w:pPr>
        <w:pStyle w:val="normal0"/>
      </w:pPr>
    </w:p>
    <w:p w14:paraId="20BD3CF6" w14:textId="77777777" w:rsidR="000E53B7" w:rsidRDefault="000E53B7">
      <w:pPr>
        <w:pStyle w:val="normal0"/>
      </w:pPr>
    </w:p>
    <w:p w14:paraId="16D871D3" w14:textId="77777777" w:rsidR="000E53B7" w:rsidRDefault="0067212D">
      <w:pPr>
        <w:pStyle w:val="normal0"/>
      </w:pPr>
      <w:r>
        <w:rPr>
          <w:rFonts w:ascii="Georgia" w:eastAsia="Georgia" w:hAnsi="Georgia" w:cs="Georgia"/>
          <w:sz w:val="24"/>
          <w:szCs w:val="24"/>
        </w:rPr>
        <w:t>2.  What events does Mary Chesnut describe in her diary entries?</w:t>
      </w:r>
    </w:p>
    <w:p w14:paraId="089377EF" w14:textId="77777777" w:rsidR="000E53B7" w:rsidRDefault="000E53B7">
      <w:pPr>
        <w:pStyle w:val="normal0"/>
      </w:pPr>
    </w:p>
    <w:p w14:paraId="1C6CBBDB" w14:textId="77777777" w:rsidR="000E53B7" w:rsidRDefault="000E53B7">
      <w:pPr>
        <w:pStyle w:val="normal0"/>
      </w:pPr>
    </w:p>
    <w:p w14:paraId="126F8499" w14:textId="77777777" w:rsidR="000E53B7" w:rsidRDefault="000E53B7">
      <w:pPr>
        <w:pStyle w:val="normal0"/>
      </w:pPr>
    </w:p>
    <w:p w14:paraId="5B3E925C" w14:textId="77777777" w:rsidR="000E53B7" w:rsidRDefault="0067212D">
      <w:pPr>
        <w:pStyle w:val="normal0"/>
      </w:pPr>
      <w:r>
        <w:rPr>
          <w:rFonts w:ascii="Georgia" w:eastAsia="Georgia" w:hAnsi="Georgia" w:cs="Georgia"/>
          <w:sz w:val="24"/>
          <w:szCs w:val="24"/>
        </w:rPr>
        <w:t>3.  What does Mary Chesnut’s diary reveal about her attitude toward the war?  Give</w:t>
      </w:r>
      <w:r>
        <w:rPr>
          <w:rFonts w:ascii="Georgia" w:eastAsia="Georgia" w:hAnsi="Georgia" w:cs="Georgia"/>
          <w:sz w:val="24"/>
          <w:szCs w:val="24"/>
        </w:rPr>
        <w:tab/>
        <w:t xml:space="preserve"> an example that supports your response.</w:t>
      </w:r>
    </w:p>
    <w:p w14:paraId="0A81B6C8" w14:textId="77777777" w:rsidR="000E53B7" w:rsidRDefault="000E53B7">
      <w:pPr>
        <w:pStyle w:val="normal0"/>
      </w:pPr>
    </w:p>
    <w:p w14:paraId="2D4DC497" w14:textId="77777777" w:rsidR="000E53B7" w:rsidRDefault="000E53B7">
      <w:pPr>
        <w:pStyle w:val="normal0"/>
      </w:pPr>
    </w:p>
    <w:p w14:paraId="1B7B9599" w14:textId="77777777" w:rsidR="000E53B7" w:rsidRDefault="000E53B7">
      <w:pPr>
        <w:pStyle w:val="normal0"/>
      </w:pPr>
    </w:p>
    <w:p w14:paraId="6F26BFA8" w14:textId="77777777" w:rsidR="000E53B7" w:rsidRDefault="0067212D">
      <w:pPr>
        <w:pStyle w:val="normal0"/>
      </w:pPr>
      <w:r>
        <w:rPr>
          <w:rFonts w:ascii="Georgia" w:eastAsia="Georgia" w:hAnsi="Georgia" w:cs="Georgia"/>
          <w:sz w:val="24"/>
          <w:szCs w:val="24"/>
        </w:rPr>
        <w:t>4.  How might Chesnut’s diary have been different if she had been from the North?</w:t>
      </w:r>
    </w:p>
    <w:p w14:paraId="3C938F43" w14:textId="77777777" w:rsidR="000E53B7" w:rsidRDefault="000E53B7">
      <w:pPr>
        <w:pStyle w:val="normal0"/>
      </w:pPr>
    </w:p>
    <w:p w14:paraId="03EBC14E" w14:textId="77777777" w:rsidR="000E53B7" w:rsidRDefault="000E53B7">
      <w:pPr>
        <w:pStyle w:val="normal0"/>
      </w:pPr>
    </w:p>
    <w:p w14:paraId="06637726" w14:textId="77777777" w:rsidR="000E53B7" w:rsidRDefault="000E53B7">
      <w:pPr>
        <w:pStyle w:val="normal0"/>
      </w:pPr>
    </w:p>
    <w:p w14:paraId="30DEADEB" w14:textId="77777777" w:rsidR="000E53B7" w:rsidRDefault="000E53B7">
      <w:pPr>
        <w:pStyle w:val="normal0"/>
      </w:pPr>
    </w:p>
    <w:p w14:paraId="69C2E44A" w14:textId="77777777" w:rsidR="000E53B7" w:rsidRDefault="00BB7A2A">
      <w:pPr>
        <w:pStyle w:val="normal0"/>
      </w:pPr>
      <w:r>
        <w:rPr>
          <w:rFonts w:ascii="Georgia" w:eastAsia="Georgia" w:hAnsi="Georgia" w:cs="Georgia"/>
          <w:b/>
          <w:sz w:val="24"/>
          <w:szCs w:val="24"/>
        </w:rPr>
        <w:t xml:space="preserve">C.W.Vs. </w:t>
      </w:r>
      <w:r w:rsidR="0067212D">
        <w:rPr>
          <w:rFonts w:ascii="Georgia" w:eastAsia="Georgia" w:hAnsi="Georgia" w:cs="Georgia"/>
          <w:b/>
          <w:sz w:val="24"/>
          <w:szCs w:val="24"/>
        </w:rPr>
        <w:t xml:space="preserve"> 2:  “Recollections of a Private” by Warren Lee Goss:  page 499</w:t>
      </w:r>
    </w:p>
    <w:p w14:paraId="74BCD581" w14:textId="77777777" w:rsidR="000E53B7" w:rsidRDefault="0067212D">
      <w:pPr>
        <w:pStyle w:val="normal0"/>
      </w:pPr>
      <w:r>
        <w:rPr>
          <w:rFonts w:ascii="Georgia" w:eastAsia="Georgia" w:hAnsi="Georgia" w:cs="Georgia"/>
          <w:i/>
          <w:sz w:val="20"/>
          <w:szCs w:val="20"/>
        </w:rPr>
        <w:tab/>
        <w:t>In this journal entry, a recent Union recruit describes the reality of the drudgery of camp life for enlisted men:  mud, drill, and more drill.  His observations contrast sharply with the expectations that he and many other recruits had when they enlisted.</w:t>
      </w:r>
    </w:p>
    <w:p w14:paraId="0B57A1EA" w14:textId="77777777" w:rsidR="000E53B7" w:rsidRDefault="0067212D">
      <w:pPr>
        <w:pStyle w:val="normal0"/>
      </w:pPr>
      <w:r>
        <w:rPr>
          <w:rFonts w:ascii="Georgia" w:eastAsia="Georgia" w:hAnsi="Georgia" w:cs="Georgia"/>
          <w:sz w:val="24"/>
          <w:szCs w:val="24"/>
        </w:rPr>
        <w:t>1.  Briefly (2-3 sentences) summarize what you read.</w:t>
      </w:r>
    </w:p>
    <w:p w14:paraId="3BEB3EC9" w14:textId="77777777" w:rsidR="000E53B7" w:rsidRDefault="000E53B7">
      <w:pPr>
        <w:pStyle w:val="normal0"/>
      </w:pPr>
    </w:p>
    <w:p w14:paraId="4AD48860" w14:textId="77777777" w:rsidR="000E53B7" w:rsidRDefault="000E53B7">
      <w:pPr>
        <w:pStyle w:val="normal0"/>
      </w:pPr>
    </w:p>
    <w:p w14:paraId="56809F2B" w14:textId="77777777" w:rsidR="0067212D" w:rsidRDefault="0067212D">
      <w:pPr>
        <w:pStyle w:val="normal0"/>
      </w:pPr>
    </w:p>
    <w:p w14:paraId="1F671BBA" w14:textId="77777777" w:rsidR="0067212D" w:rsidRDefault="0067212D">
      <w:pPr>
        <w:pStyle w:val="normal0"/>
      </w:pPr>
    </w:p>
    <w:p w14:paraId="519F5FA6" w14:textId="77777777" w:rsidR="000E53B7" w:rsidRDefault="000E53B7">
      <w:pPr>
        <w:pStyle w:val="normal0"/>
      </w:pPr>
    </w:p>
    <w:p w14:paraId="6A253C2B" w14:textId="77777777" w:rsidR="000E53B7" w:rsidRDefault="0067212D">
      <w:pPr>
        <w:pStyle w:val="normal0"/>
      </w:pPr>
      <w:r>
        <w:rPr>
          <w:rFonts w:ascii="Georgia" w:eastAsia="Georgia" w:hAnsi="Georgia" w:cs="Georgia"/>
          <w:sz w:val="24"/>
          <w:szCs w:val="24"/>
        </w:rPr>
        <w:t>2.  How does Goss blend fact and opinion in his journal?  Give two examples of when he does this.</w:t>
      </w:r>
    </w:p>
    <w:p w14:paraId="318227CC" w14:textId="77777777" w:rsidR="000E53B7" w:rsidRDefault="000E53B7">
      <w:pPr>
        <w:pStyle w:val="normal0"/>
      </w:pPr>
    </w:p>
    <w:p w14:paraId="693D7F58" w14:textId="77777777" w:rsidR="0067212D" w:rsidRDefault="0067212D">
      <w:pPr>
        <w:pStyle w:val="normal0"/>
      </w:pPr>
    </w:p>
    <w:p w14:paraId="774B42AF" w14:textId="77777777" w:rsidR="0067212D" w:rsidRDefault="0067212D">
      <w:pPr>
        <w:pStyle w:val="normal0"/>
      </w:pPr>
    </w:p>
    <w:p w14:paraId="1D4A2D1C" w14:textId="77777777" w:rsidR="000E53B7" w:rsidRDefault="000E53B7">
      <w:pPr>
        <w:pStyle w:val="normal0"/>
      </w:pPr>
    </w:p>
    <w:p w14:paraId="41B156A0" w14:textId="77777777" w:rsidR="000E53B7" w:rsidRDefault="0067212D">
      <w:pPr>
        <w:pStyle w:val="normal0"/>
      </w:pPr>
      <w:r>
        <w:rPr>
          <w:rFonts w:ascii="Georgia" w:eastAsia="Georgia" w:hAnsi="Georgia" w:cs="Georgia"/>
          <w:sz w:val="24"/>
          <w:szCs w:val="24"/>
        </w:rPr>
        <w:t>3.  How do Private Goss’s attitudes and expectations change after he has enlisted?</w:t>
      </w:r>
    </w:p>
    <w:p w14:paraId="4B550E98" w14:textId="77777777" w:rsidR="000E53B7" w:rsidRDefault="000E53B7">
      <w:pPr>
        <w:pStyle w:val="normal0"/>
      </w:pPr>
    </w:p>
    <w:p w14:paraId="191DA83A" w14:textId="77777777" w:rsidR="000E53B7" w:rsidRDefault="000E53B7">
      <w:pPr>
        <w:pStyle w:val="normal0"/>
      </w:pPr>
    </w:p>
    <w:p w14:paraId="21CB65BB" w14:textId="77777777" w:rsidR="000E53B7" w:rsidRDefault="000E53B7">
      <w:pPr>
        <w:pStyle w:val="normal0"/>
      </w:pPr>
    </w:p>
    <w:p w14:paraId="130A744E" w14:textId="77777777" w:rsidR="0067212D" w:rsidRDefault="0067212D">
      <w:pPr>
        <w:pStyle w:val="normal0"/>
      </w:pPr>
    </w:p>
    <w:p w14:paraId="131C7EC0" w14:textId="77777777" w:rsidR="0067212D" w:rsidRDefault="0067212D">
      <w:pPr>
        <w:pStyle w:val="normal0"/>
      </w:pPr>
    </w:p>
    <w:p w14:paraId="473737E2" w14:textId="77777777" w:rsidR="000E53B7" w:rsidRDefault="0067212D">
      <w:pPr>
        <w:pStyle w:val="normal0"/>
      </w:pPr>
      <w:r>
        <w:rPr>
          <w:rFonts w:ascii="Georgia" w:eastAsia="Georgia" w:hAnsi="Georgia" w:cs="Georgia"/>
          <w:b/>
          <w:sz w:val="24"/>
          <w:szCs w:val="24"/>
        </w:rPr>
        <w:lastRenderedPageBreak/>
        <w:t xml:space="preserve">“A Confederate Account of the Battle of Gettysburg” by Randolph </w:t>
      </w:r>
      <w:proofErr w:type="spellStart"/>
      <w:r>
        <w:rPr>
          <w:rFonts w:ascii="Georgia" w:eastAsia="Georgia" w:hAnsi="Georgia" w:cs="Georgia"/>
          <w:b/>
          <w:sz w:val="24"/>
          <w:szCs w:val="24"/>
        </w:rPr>
        <w:t>McKim</w:t>
      </w:r>
      <w:proofErr w:type="spellEnd"/>
      <w:r>
        <w:rPr>
          <w:rFonts w:ascii="Georgia" w:eastAsia="Georgia" w:hAnsi="Georgia" w:cs="Georgia"/>
          <w:b/>
          <w:sz w:val="24"/>
          <w:szCs w:val="24"/>
        </w:rPr>
        <w:t>:  page 500</w:t>
      </w:r>
    </w:p>
    <w:p w14:paraId="2C67B26B" w14:textId="77777777" w:rsidR="000E53B7" w:rsidRDefault="0067212D">
      <w:pPr>
        <w:pStyle w:val="normal0"/>
      </w:pPr>
      <w:r>
        <w:rPr>
          <w:rFonts w:ascii="Georgia" w:eastAsia="Georgia" w:hAnsi="Georgia" w:cs="Georgia"/>
          <w:sz w:val="24"/>
          <w:szCs w:val="24"/>
        </w:rPr>
        <w:tab/>
      </w:r>
      <w:r>
        <w:rPr>
          <w:rFonts w:ascii="Georgia" w:eastAsia="Georgia" w:hAnsi="Georgia" w:cs="Georgia"/>
          <w:i/>
          <w:sz w:val="20"/>
          <w:szCs w:val="20"/>
        </w:rPr>
        <w:t xml:space="preserve">In this diary entry, Confederate soldier Randolph </w:t>
      </w:r>
      <w:proofErr w:type="spellStart"/>
      <w:r>
        <w:rPr>
          <w:rFonts w:ascii="Georgia" w:eastAsia="Georgia" w:hAnsi="Georgia" w:cs="Georgia"/>
          <w:i/>
          <w:sz w:val="20"/>
          <w:szCs w:val="20"/>
        </w:rPr>
        <w:t>McKim</w:t>
      </w:r>
      <w:proofErr w:type="spellEnd"/>
      <w:r>
        <w:rPr>
          <w:rFonts w:ascii="Georgia" w:eastAsia="Georgia" w:hAnsi="Georgia" w:cs="Georgia"/>
          <w:i/>
          <w:sz w:val="20"/>
          <w:szCs w:val="20"/>
        </w:rPr>
        <w:t xml:space="preserve"> describes the futile and bloody attempts of his regiment and others to capture Culp’s Hill, the extreme right of the Federal position.</w:t>
      </w:r>
    </w:p>
    <w:p w14:paraId="21347A21" w14:textId="77777777" w:rsidR="000E53B7" w:rsidRDefault="0067212D">
      <w:pPr>
        <w:pStyle w:val="normal0"/>
      </w:pPr>
      <w:r>
        <w:rPr>
          <w:rFonts w:ascii="Georgia" w:eastAsia="Georgia" w:hAnsi="Georgia" w:cs="Georgia"/>
          <w:sz w:val="24"/>
          <w:szCs w:val="24"/>
        </w:rPr>
        <w:t>1.  Briefly (2-3 sentences) summarize what you read.</w:t>
      </w:r>
    </w:p>
    <w:p w14:paraId="753E13DC" w14:textId="77777777" w:rsidR="000E53B7" w:rsidRDefault="000E53B7">
      <w:pPr>
        <w:pStyle w:val="normal0"/>
      </w:pPr>
    </w:p>
    <w:p w14:paraId="698CD0E3" w14:textId="77777777" w:rsidR="000E53B7" w:rsidRDefault="000E53B7">
      <w:pPr>
        <w:pStyle w:val="normal0"/>
      </w:pPr>
    </w:p>
    <w:p w14:paraId="5A3678F1" w14:textId="77777777" w:rsidR="0067212D" w:rsidRDefault="0067212D">
      <w:pPr>
        <w:pStyle w:val="normal0"/>
      </w:pPr>
    </w:p>
    <w:p w14:paraId="76CAA5A4" w14:textId="77777777" w:rsidR="0067212D" w:rsidRDefault="0067212D">
      <w:pPr>
        <w:pStyle w:val="normal0"/>
      </w:pPr>
    </w:p>
    <w:p w14:paraId="57417A97" w14:textId="77777777" w:rsidR="000E53B7" w:rsidRDefault="000E53B7">
      <w:pPr>
        <w:pStyle w:val="normal0"/>
      </w:pPr>
    </w:p>
    <w:p w14:paraId="0608CFFF" w14:textId="77777777" w:rsidR="000E53B7" w:rsidRDefault="0067212D">
      <w:pPr>
        <w:pStyle w:val="normal0"/>
      </w:pPr>
      <w:r>
        <w:rPr>
          <w:rFonts w:ascii="Georgia" w:eastAsia="Georgia" w:hAnsi="Georgia" w:cs="Georgia"/>
          <w:sz w:val="24"/>
          <w:szCs w:val="24"/>
        </w:rPr>
        <w:t>2.  How would you describe the tone of Randolph McKim’s account?  Why?</w:t>
      </w:r>
    </w:p>
    <w:p w14:paraId="1B2014A6" w14:textId="77777777" w:rsidR="000E53B7" w:rsidRDefault="000E53B7">
      <w:pPr>
        <w:pStyle w:val="normal0"/>
      </w:pPr>
    </w:p>
    <w:p w14:paraId="38C4E1D2" w14:textId="77777777" w:rsidR="000E53B7" w:rsidRDefault="000E53B7">
      <w:pPr>
        <w:pStyle w:val="normal0"/>
      </w:pPr>
    </w:p>
    <w:p w14:paraId="741813FF" w14:textId="77777777" w:rsidR="0067212D" w:rsidRDefault="0067212D">
      <w:pPr>
        <w:pStyle w:val="normal0"/>
      </w:pPr>
    </w:p>
    <w:p w14:paraId="5AC40E41" w14:textId="77777777" w:rsidR="0067212D" w:rsidRDefault="0067212D">
      <w:pPr>
        <w:pStyle w:val="normal0"/>
      </w:pPr>
    </w:p>
    <w:p w14:paraId="2E63ADC1" w14:textId="77777777" w:rsidR="000E53B7" w:rsidRDefault="000E53B7">
      <w:pPr>
        <w:pStyle w:val="normal0"/>
      </w:pPr>
    </w:p>
    <w:p w14:paraId="410D8C4C" w14:textId="77777777" w:rsidR="000E53B7" w:rsidRDefault="0067212D">
      <w:pPr>
        <w:pStyle w:val="normal0"/>
      </w:pPr>
      <w:r>
        <w:rPr>
          <w:rFonts w:ascii="Georgia" w:eastAsia="Georgia" w:hAnsi="Georgia" w:cs="Georgia"/>
          <w:sz w:val="24"/>
          <w:szCs w:val="24"/>
        </w:rPr>
        <w:t>3.  Is McKim’s journal entry more fact or opinion based?  Is it reliable or unreliable, and what makes it so?</w:t>
      </w:r>
    </w:p>
    <w:p w14:paraId="3FCC0884" w14:textId="77777777" w:rsidR="000E53B7" w:rsidRDefault="000E53B7">
      <w:pPr>
        <w:pStyle w:val="normal0"/>
      </w:pPr>
    </w:p>
    <w:p w14:paraId="116F7FAE" w14:textId="77777777" w:rsidR="000E53B7" w:rsidRDefault="000E53B7">
      <w:pPr>
        <w:pStyle w:val="normal0"/>
      </w:pPr>
    </w:p>
    <w:p w14:paraId="7D81F3E0" w14:textId="77777777" w:rsidR="000E53B7" w:rsidRDefault="000E53B7">
      <w:pPr>
        <w:pStyle w:val="normal0"/>
      </w:pPr>
    </w:p>
    <w:p w14:paraId="7D75C505" w14:textId="77777777" w:rsidR="000E53B7" w:rsidRDefault="000E53B7">
      <w:pPr>
        <w:pStyle w:val="normal0"/>
      </w:pPr>
    </w:p>
    <w:p w14:paraId="2A143958" w14:textId="77777777" w:rsidR="000E53B7" w:rsidRDefault="000E53B7">
      <w:pPr>
        <w:pStyle w:val="normal0"/>
      </w:pPr>
    </w:p>
    <w:p w14:paraId="64E8A76E" w14:textId="77777777" w:rsidR="000E53B7" w:rsidRDefault="00BB7A2A">
      <w:pPr>
        <w:pStyle w:val="normal0"/>
      </w:pPr>
      <w:r>
        <w:rPr>
          <w:rFonts w:ascii="Georgia" w:eastAsia="Georgia" w:hAnsi="Georgia" w:cs="Georgia"/>
          <w:b/>
          <w:sz w:val="24"/>
          <w:szCs w:val="24"/>
        </w:rPr>
        <w:t xml:space="preserve">C.W.Vs. </w:t>
      </w:r>
      <w:r w:rsidR="0067212D">
        <w:rPr>
          <w:rFonts w:ascii="Georgia" w:eastAsia="Georgia" w:hAnsi="Georgia" w:cs="Georgia"/>
          <w:b/>
          <w:sz w:val="24"/>
          <w:szCs w:val="24"/>
        </w:rPr>
        <w:t xml:space="preserve"> 3:  “An Account of the Battle of Bull Run” by Stonewall Jackson:  page 501</w:t>
      </w:r>
    </w:p>
    <w:p w14:paraId="4C6C0538" w14:textId="77777777" w:rsidR="000E53B7" w:rsidRDefault="0067212D">
      <w:pPr>
        <w:pStyle w:val="normal0"/>
      </w:pPr>
      <w:r>
        <w:rPr>
          <w:rFonts w:ascii="Georgia" w:eastAsia="Georgia" w:hAnsi="Georgia" w:cs="Georgia"/>
          <w:sz w:val="24"/>
          <w:szCs w:val="24"/>
        </w:rPr>
        <w:tab/>
      </w:r>
      <w:r>
        <w:rPr>
          <w:rFonts w:ascii="Georgia" w:eastAsia="Georgia" w:hAnsi="Georgia" w:cs="Georgia"/>
          <w:i/>
          <w:sz w:val="20"/>
          <w:szCs w:val="20"/>
        </w:rPr>
        <w:t>Stonewall Jackson writes to his wife to inform her that he has been in a great and successful battle.  He and his command performed admirably and he has emerged with no more than a broken finger.  He credits God with providing for his own safety and the achievements of his troops.  The letter reveals Jackson’s bravery, modesty, and religious devotion.</w:t>
      </w:r>
    </w:p>
    <w:p w14:paraId="67112283" w14:textId="77777777" w:rsidR="000E53B7" w:rsidRDefault="0067212D">
      <w:pPr>
        <w:pStyle w:val="normal0"/>
      </w:pPr>
      <w:r>
        <w:rPr>
          <w:rFonts w:ascii="Georgia" w:eastAsia="Georgia" w:hAnsi="Georgia" w:cs="Georgia"/>
          <w:sz w:val="24"/>
          <w:szCs w:val="24"/>
        </w:rPr>
        <w:t>1.  Briefly (2-3 sentences) summarize what you read.</w:t>
      </w:r>
    </w:p>
    <w:p w14:paraId="1765EE62" w14:textId="77777777" w:rsidR="000E53B7" w:rsidRDefault="000E53B7">
      <w:pPr>
        <w:pStyle w:val="normal0"/>
      </w:pPr>
    </w:p>
    <w:p w14:paraId="3C76E391" w14:textId="77777777" w:rsidR="000E53B7" w:rsidRDefault="000E53B7">
      <w:pPr>
        <w:pStyle w:val="normal0"/>
      </w:pPr>
    </w:p>
    <w:p w14:paraId="380513D5" w14:textId="77777777" w:rsidR="0067212D" w:rsidRDefault="0067212D">
      <w:pPr>
        <w:pStyle w:val="normal0"/>
      </w:pPr>
    </w:p>
    <w:p w14:paraId="35D6AA45" w14:textId="77777777" w:rsidR="0067212D" w:rsidRDefault="0067212D">
      <w:pPr>
        <w:pStyle w:val="normal0"/>
      </w:pPr>
    </w:p>
    <w:p w14:paraId="074EF562" w14:textId="77777777" w:rsidR="000E53B7" w:rsidRDefault="000E53B7">
      <w:pPr>
        <w:pStyle w:val="normal0"/>
      </w:pPr>
    </w:p>
    <w:p w14:paraId="7B285BAF" w14:textId="77777777" w:rsidR="000E53B7" w:rsidRDefault="0067212D">
      <w:pPr>
        <w:pStyle w:val="normal0"/>
      </w:pPr>
      <w:r>
        <w:rPr>
          <w:rFonts w:ascii="Georgia" w:eastAsia="Georgia" w:hAnsi="Georgia" w:cs="Georgia"/>
          <w:sz w:val="24"/>
          <w:szCs w:val="24"/>
        </w:rPr>
        <w:t>2.  What did you learn about Jackson from this letter?</w:t>
      </w:r>
    </w:p>
    <w:p w14:paraId="5652336C" w14:textId="77777777" w:rsidR="000E53B7" w:rsidRDefault="000E53B7">
      <w:pPr>
        <w:pStyle w:val="normal0"/>
      </w:pPr>
    </w:p>
    <w:p w14:paraId="2A8B90F9" w14:textId="77777777" w:rsidR="000E53B7" w:rsidRDefault="000E53B7">
      <w:pPr>
        <w:pStyle w:val="normal0"/>
      </w:pPr>
    </w:p>
    <w:p w14:paraId="47457906" w14:textId="77777777" w:rsidR="0067212D" w:rsidRDefault="0067212D">
      <w:pPr>
        <w:pStyle w:val="normal0"/>
      </w:pPr>
    </w:p>
    <w:p w14:paraId="4F40A97B" w14:textId="77777777" w:rsidR="0067212D" w:rsidRDefault="0067212D">
      <w:pPr>
        <w:pStyle w:val="normal0"/>
      </w:pPr>
    </w:p>
    <w:p w14:paraId="7EB2A667" w14:textId="77777777" w:rsidR="000E53B7" w:rsidRDefault="000E53B7">
      <w:pPr>
        <w:pStyle w:val="normal0"/>
      </w:pPr>
    </w:p>
    <w:p w14:paraId="26A6ABA4" w14:textId="77777777" w:rsidR="000E53B7" w:rsidRDefault="0067212D">
      <w:pPr>
        <w:pStyle w:val="normal0"/>
      </w:pPr>
      <w:r>
        <w:rPr>
          <w:rFonts w:ascii="Georgia" w:eastAsia="Georgia" w:hAnsi="Georgia" w:cs="Georgia"/>
          <w:sz w:val="24"/>
          <w:szCs w:val="24"/>
        </w:rPr>
        <w:t>3.  How would you describe the tone of Stonewall Jackson’s account?  Why?</w:t>
      </w:r>
    </w:p>
    <w:p w14:paraId="63136D8B" w14:textId="77777777" w:rsidR="000E53B7" w:rsidRDefault="000E53B7">
      <w:pPr>
        <w:pStyle w:val="normal0"/>
      </w:pPr>
    </w:p>
    <w:p w14:paraId="7B5E6BD2" w14:textId="77777777" w:rsidR="000E53B7" w:rsidRDefault="000E53B7">
      <w:pPr>
        <w:pStyle w:val="normal0"/>
      </w:pPr>
    </w:p>
    <w:p w14:paraId="705B60EE" w14:textId="77777777" w:rsidR="0067212D" w:rsidRDefault="0067212D">
      <w:pPr>
        <w:pStyle w:val="normal0"/>
      </w:pPr>
    </w:p>
    <w:p w14:paraId="7CA27E39" w14:textId="77777777" w:rsidR="0067212D" w:rsidRDefault="0067212D">
      <w:pPr>
        <w:pStyle w:val="normal0"/>
      </w:pPr>
    </w:p>
    <w:p w14:paraId="00D142FA" w14:textId="77777777" w:rsidR="000E53B7" w:rsidRDefault="000E53B7">
      <w:pPr>
        <w:pStyle w:val="normal0"/>
      </w:pPr>
    </w:p>
    <w:p w14:paraId="77032471" w14:textId="77777777" w:rsidR="000E53B7" w:rsidRDefault="0067212D">
      <w:pPr>
        <w:pStyle w:val="normal0"/>
      </w:pPr>
      <w:r>
        <w:rPr>
          <w:rFonts w:ascii="Georgia" w:eastAsia="Georgia" w:hAnsi="Georgia" w:cs="Georgia"/>
          <w:sz w:val="24"/>
          <w:szCs w:val="24"/>
        </w:rPr>
        <w:t xml:space="preserve">4.  Stonewall Jackson’s letter is intended for his wife alone.  Find three </w:t>
      </w:r>
      <w:proofErr w:type="gramStart"/>
      <w:r>
        <w:rPr>
          <w:rFonts w:ascii="Georgia" w:eastAsia="Georgia" w:hAnsi="Georgia" w:cs="Georgia"/>
          <w:sz w:val="24"/>
          <w:szCs w:val="24"/>
        </w:rPr>
        <w:t>example</w:t>
      </w:r>
      <w:proofErr w:type="gramEnd"/>
      <w:r>
        <w:rPr>
          <w:rFonts w:ascii="Georgia" w:eastAsia="Georgia" w:hAnsi="Georgia" w:cs="Georgia"/>
          <w:sz w:val="24"/>
          <w:szCs w:val="24"/>
        </w:rPr>
        <w:t xml:space="preserve"> of details or ideas that Jackson probably would have omitted from an account intended for publication.</w:t>
      </w:r>
    </w:p>
    <w:p w14:paraId="4E9A0906" w14:textId="77777777" w:rsidR="000E53B7" w:rsidRDefault="000E53B7">
      <w:pPr>
        <w:pStyle w:val="normal0"/>
      </w:pPr>
    </w:p>
    <w:p w14:paraId="065907DF" w14:textId="77777777" w:rsidR="000E53B7" w:rsidRDefault="000E53B7">
      <w:pPr>
        <w:pStyle w:val="normal0"/>
      </w:pPr>
    </w:p>
    <w:p w14:paraId="208F9D93" w14:textId="77777777" w:rsidR="000E53B7" w:rsidRDefault="000E53B7">
      <w:pPr>
        <w:pStyle w:val="normal0"/>
      </w:pPr>
    </w:p>
    <w:p w14:paraId="409CE6A5" w14:textId="77777777" w:rsidR="000E53B7" w:rsidRDefault="00BB7A2A">
      <w:pPr>
        <w:pStyle w:val="normal0"/>
      </w:pPr>
      <w:r>
        <w:rPr>
          <w:rFonts w:ascii="Georgia" w:eastAsia="Georgia" w:hAnsi="Georgia" w:cs="Georgia"/>
          <w:b/>
          <w:sz w:val="24"/>
          <w:szCs w:val="24"/>
        </w:rPr>
        <w:t xml:space="preserve">C.W.Vs. </w:t>
      </w:r>
      <w:r w:rsidR="0067212D">
        <w:rPr>
          <w:rFonts w:ascii="Georgia" w:eastAsia="Georgia" w:hAnsi="Georgia" w:cs="Georgia"/>
          <w:b/>
          <w:sz w:val="24"/>
          <w:szCs w:val="24"/>
        </w:rPr>
        <w:t xml:space="preserve"> 4:  “Reaction to the Emancipation Proclamation” by Reverend Henry M. Turner:  page 502</w:t>
      </w:r>
    </w:p>
    <w:p w14:paraId="5E492467" w14:textId="77777777" w:rsidR="000E53B7" w:rsidRDefault="0067212D">
      <w:pPr>
        <w:pStyle w:val="normal0"/>
      </w:pPr>
      <w:r>
        <w:rPr>
          <w:rFonts w:ascii="Georgia" w:eastAsia="Georgia" w:hAnsi="Georgia" w:cs="Georgia"/>
          <w:sz w:val="24"/>
          <w:szCs w:val="24"/>
        </w:rPr>
        <w:tab/>
      </w:r>
      <w:r>
        <w:rPr>
          <w:rFonts w:ascii="Georgia" w:eastAsia="Georgia" w:hAnsi="Georgia" w:cs="Georgia"/>
          <w:i/>
          <w:sz w:val="20"/>
          <w:szCs w:val="20"/>
        </w:rPr>
        <w:t>Reverend Henry M. Turner uses an effusive tone to describe the exciting experience of being among the exhilarated crowd clamoring to read the Emancipation Proclamation when it was hot off the presses.</w:t>
      </w:r>
    </w:p>
    <w:p w14:paraId="370662CD" w14:textId="77777777" w:rsidR="000E53B7" w:rsidRDefault="0067212D">
      <w:pPr>
        <w:pStyle w:val="normal0"/>
      </w:pPr>
      <w:r>
        <w:rPr>
          <w:rFonts w:ascii="Georgia" w:eastAsia="Georgia" w:hAnsi="Georgia" w:cs="Georgia"/>
          <w:sz w:val="24"/>
          <w:szCs w:val="24"/>
        </w:rPr>
        <w:t>1.  Briefly (2-3 sentences) summarize what you read.</w:t>
      </w:r>
    </w:p>
    <w:p w14:paraId="0B093515" w14:textId="77777777" w:rsidR="000E53B7" w:rsidRDefault="000E53B7">
      <w:pPr>
        <w:pStyle w:val="normal0"/>
      </w:pPr>
    </w:p>
    <w:p w14:paraId="7B461B9A" w14:textId="77777777" w:rsidR="000E53B7" w:rsidRDefault="000E53B7">
      <w:pPr>
        <w:pStyle w:val="normal0"/>
      </w:pPr>
    </w:p>
    <w:p w14:paraId="4B9DCCE5" w14:textId="77777777" w:rsidR="0067212D" w:rsidRDefault="0067212D">
      <w:pPr>
        <w:pStyle w:val="normal0"/>
      </w:pPr>
    </w:p>
    <w:p w14:paraId="7FCA4108" w14:textId="77777777" w:rsidR="0067212D" w:rsidRDefault="0067212D">
      <w:pPr>
        <w:pStyle w:val="normal0"/>
      </w:pPr>
    </w:p>
    <w:p w14:paraId="0D2DD9ED" w14:textId="77777777" w:rsidR="000E53B7" w:rsidRDefault="000E53B7">
      <w:pPr>
        <w:pStyle w:val="normal0"/>
      </w:pPr>
    </w:p>
    <w:p w14:paraId="330E230E" w14:textId="77777777" w:rsidR="000E53B7" w:rsidRDefault="0067212D">
      <w:pPr>
        <w:pStyle w:val="normal0"/>
      </w:pPr>
      <w:r>
        <w:rPr>
          <w:rFonts w:ascii="Georgia" w:eastAsia="Georgia" w:hAnsi="Georgia" w:cs="Georgia"/>
          <w:sz w:val="24"/>
          <w:szCs w:val="24"/>
        </w:rPr>
        <w:t>2.  Is this text more fact or opinion based?  Is it reliable or unreliable, and what makes it so?</w:t>
      </w:r>
    </w:p>
    <w:p w14:paraId="40638E47" w14:textId="77777777" w:rsidR="000E53B7" w:rsidRDefault="000E53B7">
      <w:pPr>
        <w:pStyle w:val="normal0"/>
      </w:pPr>
    </w:p>
    <w:p w14:paraId="46560A7E" w14:textId="77777777" w:rsidR="000E53B7" w:rsidRDefault="000E53B7">
      <w:pPr>
        <w:pStyle w:val="normal0"/>
      </w:pPr>
    </w:p>
    <w:p w14:paraId="6DDD4F4C" w14:textId="77777777" w:rsidR="0067212D" w:rsidRDefault="0067212D">
      <w:pPr>
        <w:pStyle w:val="normal0"/>
      </w:pPr>
    </w:p>
    <w:p w14:paraId="5E381A68" w14:textId="77777777" w:rsidR="0067212D" w:rsidRDefault="0067212D">
      <w:pPr>
        <w:pStyle w:val="normal0"/>
      </w:pPr>
    </w:p>
    <w:p w14:paraId="2959F51A" w14:textId="77777777" w:rsidR="000E53B7" w:rsidRDefault="0067212D">
      <w:pPr>
        <w:pStyle w:val="normal0"/>
      </w:pPr>
      <w:r>
        <w:rPr>
          <w:rFonts w:ascii="Georgia" w:eastAsia="Georgia" w:hAnsi="Georgia" w:cs="Georgia"/>
          <w:sz w:val="24"/>
          <w:szCs w:val="24"/>
        </w:rPr>
        <w:t>3.  What is the reaction to the Emancipation Proclamation among the members of Reverend Turner’s audience?</w:t>
      </w:r>
    </w:p>
    <w:p w14:paraId="7B1CC0CE" w14:textId="77777777" w:rsidR="000E53B7" w:rsidRDefault="000E53B7">
      <w:pPr>
        <w:pStyle w:val="normal0"/>
      </w:pPr>
    </w:p>
    <w:p w14:paraId="191DA14A" w14:textId="77777777" w:rsidR="0067212D" w:rsidRDefault="0067212D">
      <w:pPr>
        <w:pStyle w:val="normal0"/>
      </w:pPr>
    </w:p>
    <w:p w14:paraId="20C15081" w14:textId="77777777" w:rsidR="0067212D" w:rsidRDefault="0067212D">
      <w:pPr>
        <w:pStyle w:val="normal0"/>
      </w:pPr>
    </w:p>
    <w:p w14:paraId="333A1651" w14:textId="77777777" w:rsidR="000E53B7" w:rsidRDefault="000E53B7">
      <w:pPr>
        <w:pStyle w:val="normal0"/>
      </w:pPr>
    </w:p>
    <w:p w14:paraId="5676F6C5" w14:textId="77777777" w:rsidR="000E53B7" w:rsidRDefault="000E53B7">
      <w:pPr>
        <w:pStyle w:val="normal0"/>
      </w:pPr>
    </w:p>
    <w:p w14:paraId="2CE5B923" w14:textId="77777777" w:rsidR="000E53B7" w:rsidRDefault="0067212D">
      <w:pPr>
        <w:pStyle w:val="normal0"/>
      </w:pPr>
      <w:r>
        <w:rPr>
          <w:rFonts w:ascii="Georgia" w:eastAsia="Georgia" w:hAnsi="Georgia" w:cs="Georgia"/>
          <w:sz w:val="24"/>
          <w:szCs w:val="24"/>
        </w:rPr>
        <w:t>4.  Why did the Emancipation Proclamation have such an emotional effect on African Americans who were already free?</w:t>
      </w:r>
    </w:p>
    <w:p w14:paraId="03FC37D4" w14:textId="77777777" w:rsidR="000E53B7" w:rsidRDefault="000E53B7">
      <w:pPr>
        <w:pStyle w:val="normal0"/>
      </w:pPr>
    </w:p>
    <w:p w14:paraId="7DF677C2" w14:textId="77777777" w:rsidR="000E53B7" w:rsidRDefault="000E53B7">
      <w:pPr>
        <w:pStyle w:val="normal0"/>
      </w:pPr>
    </w:p>
    <w:p w14:paraId="735D5312" w14:textId="77777777" w:rsidR="0067212D" w:rsidRDefault="0067212D">
      <w:pPr>
        <w:pStyle w:val="normal0"/>
      </w:pPr>
    </w:p>
    <w:p w14:paraId="5E48D4A5" w14:textId="77777777" w:rsidR="0067212D" w:rsidRDefault="0067212D">
      <w:pPr>
        <w:pStyle w:val="normal0"/>
      </w:pPr>
    </w:p>
    <w:p w14:paraId="2B12A891" w14:textId="77777777" w:rsidR="0067212D" w:rsidRDefault="0067212D">
      <w:pPr>
        <w:pStyle w:val="normal0"/>
      </w:pPr>
    </w:p>
    <w:p w14:paraId="05D9885D" w14:textId="77777777" w:rsidR="0067212D" w:rsidRDefault="0067212D">
      <w:pPr>
        <w:pStyle w:val="normal0"/>
      </w:pPr>
    </w:p>
    <w:p w14:paraId="0551086B" w14:textId="77777777" w:rsidR="000E53B7" w:rsidRDefault="000E53B7">
      <w:pPr>
        <w:pStyle w:val="normal0"/>
      </w:pPr>
    </w:p>
    <w:p w14:paraId="10BC9FEE" w14:textId="77777777" w:rsidR="000E53B7" w:rsidRPr="00BB7A2A" w:rsidRDefault="00BB7A2A">
      <w:pPr>
        <w:pStyle w:val="normal0"/>
        <w:rPr>
          <w:u w:val="single"/>
        </w:rPr>
      </w:pPr>
      <w:r w:rsidRPr="00BB7A2A">
        <w:rPr>
          <w:rFonts w:ascii="Georgia" w:eastAsia="Georgia" w:hAnsi="Georgia" w:cs="Georgia"/>
          <w:b/>
          <w:sz w:val="24"/>
          <w:szCs w:val="24"/>
          <w:u w:val="single"/>
        </w:rPr>
        <w:t>Reflection:</w:t>
      </w:r>
    </w:p>
    <w:p w14:paraId="2F5023A3" w14:textId="77777777" w:rsidR="000E53B7" w:rsidRDefault="0067212D">
      <w:pPr>
        <w:pStyle w:val="normal0"/>
        <w:rPr>
          <w:rFonts w:ascii="Georgia" w:eastAsia="Georgia" w:hAnsi="Georgia" w:cs="Georgia"/>
          <w:b/>
          <w:sz w:val="24"/>
          <w:szCs w:val="24"/>
        </w:rPr>
      </w:pPr>
      <w:r>
        <w:rPr>
          <w:rFonts w:ascii="Georgia" w:eastAsia="Georgia" w:hAnsi="Georgia" w:cs="Georgia"/>
          <w:b/>
          <w:sz w:val="24"/>
          <w:szCs w:val="24"/>
        </w:rPr>
        <w:t>Take a moment and reflect upon how the different perspectives add to your understanding of the Civil War</w:t>
      </w:r>
      <w:r w:rsidR="00BB7A2A">
        <w:rPr>
          <w:rFonts w:ascii="Georgia" w:eastAsia="Georgia" w:hAnsi="Georgia" w:cs="Georgia"/>
          <w:b/>
          <w:sz w:val="24"/>
          <w:szCs w:val="24"/>
        </w:rPr>
        <w:t xml:space="preserve"> and Realism</w:t>
      </w:r>
      <w:r>
        <w:rPr>
          <w:rFonts w:ascii="Georgia" w:eastAsia="Georgia" w:hAnsi="Georgia" w:cs="Georgia"/>
          <w:b/>
          <w:sz w:val="24"/>
          <w:szCs w:val="24"/>
        </w:rPr>
        <w:t>.  In you</w:t>
      </w:r>
      <w:r w:rsidR="00BB7A2A">
        <w:rPr>
          <w:rFonts w:ascii="Georgia" w:eastAsia="Georgia" w:hAnsi="Georgia" w:cs="Georgia"/>
          <w:b/>
          <w:sz w:val="24"/>
          <w:szCs w:val="24"/>
        </w:rPr>
        <w:t xml:space="preserve">r </w:t>
      </w:r>
      <w:r>
        <w:rPr>
          <w:rFonts w:ascii="Georgia" w:eastAsia="Georgia" w:hAnsi="Georgia" w:cs="Georgia"/>
          <w:b/>
          <w:sz w:val="24"/>
          <w:szCs w:val="24"/>
        </w:rPr>
        <w:t>r</w:t>
      </w:r>
      <w:r w:rsidR="00BB7A2A">
        <w:rPr>
          <w:rFonts w:ascii="Georgia" w:eastAsia="Georgia" w:hAnsi="Georgia" w:cs="Georgia"/>
          <w:b/>
          <w:sz w:val="24"/>
          <w:szCs w:val="24"/>
        </w:rPr>
        <w:t>esponse</w:t>
      </w:r>
      <w:r>
        <w:rPr>
          <w:rFonts w:ascii="Georgia" w:eastAsia="Georgia" w:hAnsi="Georgia" w:cs="Georgia"/>
          <w:b/>
          <w:sz w:val="24"/>
          <w:szCs w:val="24"/>
        </w:rPr>
        <w:t xml:space="preserve">, discuss how </w:t>
      </w:r>
      <w:r w:rsidRPr="00BB7A2A">
        <w:rPr>
          <w:rFonts w:ascii="Georgia" w:eastAsia="Georgia" w:hAnsi="Georgia" w:cs="Georgia"/>
          <w:b/>
          <w:sz w:val="24"/>
          <w:szCs w:val="24"/>
          <w:u w:val="single"/>
        </w:rPr>
        <w:t>each</w:t>
      </w:r>
      <w:r>
        <w:rPr>
          <w:rFonts w:ascii="Georgia" w:eastAsia="Georgia" w:hAnsi="Georgia" w:cs="Georgia"/>
          <w:b/>
          <w:sz w:val="24"/>
          <w:szCs w:val="24"/>
        </w:rPr>
        <w:t xml:space="preserve"> piece adds a different perspective.  What are some of the similarities and differences among the selections you read today?  </w:t>
      </w:r>
      <w:r w:rsidR="00BB7A2A">
        <w:rPr>
          <w:rFonts w:ascii="Georgia" w:eastAsia="Georgia" w:hAnsi="Georgia" w:cs="Georgia"/>
          <w:b/>
          <w:sz w:val="24"/>
          <w:szCs w:val="24"/>
        </w:rPr>
        <w:t>Overall, do these pieces qualify to be called “</w:t>
      </w:r>
      <w:bookmarkStart w:id="0" w:name="_GoBack"/>
      <w:bookmarkEnd w:id="0"/>
      <w:r w:rsidR="00BB7A2A">
        <w:rPr>
          <w:rFonts w:ascii="Georgia" w:eastAsia="Georgia" w:hAnsi="Georgia" w:cs="Georgia"/>
          <w:b/>
          <w:sz w:val="24"/>
          <w:szCs w:val="24"/>
        </w:rPr>
        <w:t>Realist Literature”?</w:t>
      </w:r>
    </w:p>
    <w:p w14:paraId="3073E434" w14:textId="77777777" w:rsidR="00BB7A2A" w:rsidRDefault="00BB7A2A">
      <w:pPr>
        <w:pStyle w:val="normal0"/>
        <w:rPr>
          <w:rFonts w:ascii="Georgia" w:eastAsia="Georgia" w:hAnsi="Georgia" w:cs="Georgia"/>
          <w:b/>
          <w:sz w:val="24"/>
          <w:szCs w:val="24"/>
        </w:rPr>
      </w:pPr>
    </w:p>
    <w:p w14:paraId="69067D5F" w14:textId="77777777" w:rsidR="00BB7A2A" w:rsidRDefault="00BB7A2A" w:rsidP="00BB7A2A">
      <w:pPr>
        <w:pStyle w:val="normal0"/>
        <w:spacing w:line="360" w:lineRule="auto"/>
      </w:pPr>
      <w:r>
        <w:rPr>
          <w:rFonts w:ascii="Georgia" w:eastAsia="Georgia" w:hAnsi="Georgia" w:cs="Georgia"/>
          <w:b/>
          <w:sz w:val="24"/>
          <w:szCs w:val="24"/>
        </w:rPr>
        <w:t>________________________________________________________________________________________________________________________________________________________________________________________________</w:t>
      </w:r>
      <w:r>
        <w:rPr>
          <w:rFonts w:ascii="Georgia" w:eastAsia="Georgia" w:hAnsi="Georgia" w:cs="Georgia"/>
          <w:b/>
          <w:sz w:val="24"/>
          <w:szCs w:val="24"/>
        </w:rPr>
        <w:t>________________________________________________________________________________________________________________________________________________________________________________________________</w:t>
      </w:r>
    </w:p>
    <w:p w14:paraId="3904A797" w14:textId="77777777" w:rsidR="00BB7A2A" w:rsidRDefault="00BB7A2A" w:rsidP="00BB7A2A">
      <w:pPr>
        <w:pStyle w:val="normal0"/>
        <w:spacing w:line="360" w:lineRule="auto"/>
      </w:pPr>
      <w:r>
        <w:rPr>
          <w:rFonts w:ascii="Georgia" w:eastAsia="Georgia" w:hAnsi="Georgia" w:cs="Georgia"/>
          <w:b/>
          <w:sz w:val="24"/>
          <w:szCs w:val="24"/>
        </w:rPr>
        <w:lastRenderedPageBreak/>
        <w:t>________________________________________________________________________________________________________________________________________________________________________________________________</w:t>
      </w:r>
    </w:p>
    <w:p w14:paraId="029E0BEC" w14:textId="77777777" w:rsidR="00BB7A2A" w:rsidRDefault="00BB7A2A" w:rsidP="00BB7A2A">
      <w:pPr>
        <w:pStyle w:val="normal0"/>
        <w:spacing w:line="360" w:lineRule="auto"/>
      </w:pPr>
      <w:r>
        <w:rPr>
          <w:rFonts w:ascii="Georgia" w:eastAsia="Georgia" w:hAnsi="Georgia" w:cs="Georgia"/>
          <w:b/>
          <w:sz w:val="24"/>
          <w:szCs w:val="24"/>
        </w:rPr>
        <w:t>________________________________________________________________________________________________________________________________________________________________________________________________</w:t>
      </w:r>
    </w:p>
    <w:p w14:paraId="043C1BD4" w14:textId="77777777" w:rsidR="00BB7A2A" w:rsidRDefault="00BB7A2A" w:rsidP="00BB7A2A">
      <w:pPr>
        <w:pStyle w:val="normal0"/>
        <w:spacing w:line="360" w:lineRule="auto"/>
      </w:pPr>
      <w:r>
        <w:rPr>
          <w:rFonts w:ascii="Georgia" w:eastAsia="Georgia" w:hAnsi="Georgia" w:cs="Georgia"/>
          <w:b/>
          <w:sz w:val="24"/>
          <w:szCs w:val="24"/>
        </w:rPr>
        <w:t>________________________________________________________________________________________________________________________________________________________________________________________________</w:t>
      </w:r>
    </w:p>
    <w:p w14:paraId="11044540" w14:textId="77777777" w:rsidR="00BB7A2A" w:rsidRDefault="00BB7A2A" w:rsidP="00BB7A2A">
      <w:pPr>
        <w:pStyle w:val="normal0"/>
        <w:spacing w:line="360" w:lineRule="auto"/>
      </w:pPr>
      <w:r>
        <w:rPr>
          <w:rFonts w:ascii="Georgia" w:eastAsia="Georgia" w:hAnsi="Georgia" w:cs="Georgia"/>
          <w:b/>
          <w:sz w:val="24"/>
          <w:szCs w:val="24"/>
        </w:rPr>
        <w:t>________________________________________________________________________________________________________________________________________________________________________________________________</w:t>
      </w:r>
    </w:p>
    <w:p w14:paraId="6BE15951" w14:textId="77777777" w:rsidR="00BB7A2A" w:rsidRDefault="00BB7A2A" w:rsidP="00BB7A2A">
      <w:pPr>
        <w:pStyle w:val="normal0"/>
        <w:spacing w:line="360" w:lineRule="auto"/>
      </w:pPr>
      <w:r>
        <w:rPr>
          <w:rFonts w:ascii="Georgia" w:eastAsia="Georgia" w:hAnsi="Georgia" w:cs="Georgia"/>
          <w:b/>
          <w:sz w:val="24"/>
          <w:szCs w:val="24"/>
        </w:rPr>
        <w:t>________________________________________________________________________________________________________________________________________________________________________________________________</w:t>
      </w:r>
    </w:p>
    <w:p w14:paraId="3F2C6868" w14:textId="77777777" w:rsidR="00BB7A2A" w:rsidRDefault="00BB7A2A" w:rsidP="00BB7A2A">
      <w:pPr>
        <w:pStyle w:val="normal0"/>
        <w:spacing w:line="360" w:lineRule="auto"/>
      </w:pPr>
      <w:r>
        <w:rPr>
          <w:rFonts w:ascii="Georgia" w:eastAsia="Georgia" w:hAnsi="Georgia" w:cs="Georgia"/>
          <w:b/>
          <w:sz w:val="24"/>
          <w:szCs w:val="24"/>
        </w:rPr>
        <w:t>________________________________________________________________________________________________________________________________________________________________________________________________</w:t>
      </w:r>
    </w:p>
    <w:p w14:paraId="25AE3646" w14:textId="77777777" w:rsidR="00BB7A2A" w:rsidRDefault="00BB7A2A" w:rsidP="00BB7A2A">
      <w:pPr>
        <w:pStyle w:val="normal0"/>
        <w:spacing w:line="360" w:lineRule="auto"/>
      </w:pPr>
      <w:r>
        <w:rPr>
          <w:rFonts w:ascii="Georgia" w:eastAsia="Georgia" w:hAnsi="Georgia" w:cs="Georgia"/>
          <w:b/>
          <w:sz w:val="24"/>
          <w:szCs w:val="24"/>
        </w:rPr>
        <w:t>________________________________________________________________________________________________________________________________________________________________________________________________</w:t>
      </w:r>
    </w:p>
    <w:p w14:paraId="2764E2C3" w14:textId="77777777" w:rsidR="00BB7A2A" w:rsidRDefault="00BB7A2A" w:rsidP="00BB7A2A">
      <w:pPr>
        <w:pStyle w:val="normal0"/>
        <w:spacing w:line="360" w:lineRule="auto"/>
      </w:pPr>
      <w:r>
        <w:rPr>
          <w:rFonts w:ascii="Georgia" w:eastAsia="Georgia" w:hAnsi="Georgia" w:cs="Georgia"/>
          <w:b/>
          <w:sz w:val="24"/>
          <w:szCs w:val="24"/>
        </w:rPr>
        <w:t>________________________________________________________________________________________________________________________________________________________________________________________________</w:t>
      </w:r>
    </w:p>
    <w:p w14:paraId="645C29AE" w14:textId="77777777" w:rsidR="00BB7A2A" w:rsidRDefault="00BB7A2A" w:rsidP="00BB7A2A">
      <w:pPr>
        <w:pStyle w:val="normal0"/>
        <w:spacing w:line="360" w:lineRule="auto"/>
      </w:pPr>
      <w:r>
        <w:rPr>
          <w:rFonts w:ascii="Georgia" w:eastAsia="Georgia" w:hAnsi="Georgia" w:cs="Georgia"/>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B7E60E" w14:textId="77777777" w:rsidR="00BB7A2A" w:rsidRDefault="00BB7A2A" w:rsidP="00BB7A2A">
      <w:pPr>
        <w:pStyle w:val="normal0"/>
        <w:spacing w:line="360" w:lineRule="auto"/>
      </w:pPr>
      <w:r>
        <w:rPr>
          <w:rFonts w:ascii="Georgia" w:eastAsia="Georgia" w:hAnsi="Georgia" w:cs="Georgia"/>
          <w:b/>
          <w:sz w:val="24"/>
          <w:szCs w:val="24"/>
        </w:rPr>
        <w:t>________________________________________________________________________________________________________________________________________________________________________________________________</w:t>
      </w:r>
    </w:p>
    <w:p w14:paraId="30018BDE" w14:textId="77777777" w:rsidR="000E53B7" w:rsidRDefault="00BB7A2A" w:rsidP="00BB7A2A">
      <w:pPr>
        <w:pStyle w:val="normal0"/>
        <w:spacing w:line="360" w:lineRule="auto"/>
      </w:pPr>
      <w:r>
        <w:rPr>
          <w:rFonts w:ascii="Georgia" w:eastAsia="Georgia" w:hAnsi="Georgia" w:cs="Georgia"/>
          <w:b/>
          <w:sz w:val="24"/>
          <w:szCs w:val="24"/>
        </w:rPr>
        <w:t>___________________________________________________________________</w:t>
      </w:r>
      <w:r>
        <w:rPr>
          <w:rFonts w:ascii="Georgia" w:eastAsia="Georgia" w:hAnsi="Georgia" w:cs="Georgia"/>
          <w:b/>
          <w:sz w:val="24"/>
          <w:szCs w:val="24"/>
        </w:rPr>
        <w:t>_____________________________________________________________</w:t>
      </w:r>
    </w:p>
    <w:sectPr w:rsidR="000E53B7" w:rsidSect="0067212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E53B7"/>
    <w:rsid w:val="000E53B7"/>
    <w:rsid w:val="0067212D"/>
    <w:rsid w:val="00BB7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2D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967</Words>
  <Characters>5514</Characters>
  <Application>Microsoft Macintosh Word</Application>
  <DocSecurity>0</DocSecurity>
  <Lines>45</Lines>
  <Paragraphs>12</Paragraphs>
  <ScaleCrop>false</ScaleCrop>
  <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2015-12-14T20:59:00Z</dcterms:created>
  <dcterms:modified xsi:type="dcterms:W3CDTF">2016-01-06T18:43:00Z</dcterms:modified>
</cp:coreProperties>
</file>